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6B4" w:rsidRDefault="003E6745">
      <w:pPr>
        <w:widowControl/>
        <w:jc w:val="center"/>
        <w:rPr>
          <w:rFonts w:asciiTheme="minorEastAsia" w:hAnsiTheme="minorEastAsia" w:cs="宋体"/>
          <w:b/>
          <w:kern w:val="0"/>
          <w:sz w:val="30"/>
          <w:szCs w:val="30"/>
        </w:rPr>
      </w:pPr>
      <w:r>
        <w:rPr>
          <w:rFonts w:asciiTheme="minorEastAsia" w:hAnsiTheme="minorEastAsia" w:cs="宋体" w:hint="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28"/>
        <w:gridCol w:w="2871"/>
        <w:gridCol w:w="1302"/>
        <w:gridCol w:w="56"/>
        <w:gridCol w:w="2315"/>
      </w:tblGrid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A064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EA064D">
              <w:rPr>
                <w:rFonts w:asciiTheme="minorEastAsia" w:hAnsiTheme="minorEastAsia" w:cs="Times New Roman" w:hint="eastAsia"/>
                <w:szCs w:val="21"/>
              </w:rPr>
              <w:t>金泰石化能源有限公司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94A52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F94A52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舟山市定海区岑港化工工业集聚区21号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94A5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94A52">
              <w:rPr>
                <w:rFonts w:asciiTheme="minorEastAsia" w:hAnsiTheme="minorEastAsia" w:cs="Times New Roman" w:hint="eastAsia"/>
                <w:szCs w:val="21"/>
              </w:rPr>
              <w:t>赵海明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EA064D">
            <w:pPr>
              <w:spacing w:line="360" w:lineRule="exact"/>
              <w:rPr>
                <w:rFonts w:asciiTheme="minorEastAsia" w:hAnsiTheme="minorEastAsia" w:cs="Times New Roman"/>
                <w:color w:val="000000"/>
                <w:szCs w:val="21"/>
              </w:rPr>
            </w:pPr>
            <w:r w:rsidRPr="00EA064D">
              <w:rPr>
                <w:rFonts w:asciiTheme="minorEastAsia" w:hAnsiTheme="minorEastAsia" w:cs="Times New Roman" w:hint="eastAsia"/>
                <w:color w:val="000000"/>
                <w:szCs w:val="21"/>
              </w:rPr>
              <w:t>金泰石化能源有限公司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职业病危害</w:t>
            </w:r>
            <w:r w:rsidR="003E6745">
              <w:rPr>
                <w:rFonts w:asciiTheme="minorEastAsia" w:hAnsiTheme="minorEastAsia" w:cs="Times New Roman" w:hint="eastAsia"/>
                <w:color w:val="000000"/>
                <w:szCs w:val="21"/>
              </w:rPr>
              <w:t>因素</w:t>
            </w:r>
            <w:r w:rsidR="003E6745">
              <w:rPr>
                <w:rFonts w:asciiTheme="minorEastAsia" w:hAnsiTheme="minorEastAsia" w:cs="Times New Roman"/>
                <w:color w:val="000000"/>
                <w:szCs w:val="21"/>
              </w:rPr>
              <w:t>定期检测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color w:val="000000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C694B">
            <w:pPr>
              <w:widowControl/>
              <w:rPr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5C694B">
              <w:rPr>
                <w:rFonts w:hint="eastAsia"/>
                <w:color w:val="000000"/>
                <w:sz w:val="18"/>
                <w:szCs w:val="18"/>
              </w:rPr>
              <w:t>陈晓雷、徐雷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C694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2022.12.04</w:t>
            </w:r>
          </w:p>
        </w:tc>
      </w:tr>
      <w:tr w:rsidR="00F256B4">
        <w:trPr>
          <w:trHeight w:val="481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C694B">
            <w:pPr>
              <w:widowControl/>
              <w:rPr>
                <w:rFonts w:asciiTheme="minorEastAsia" w:hAnsiTheme="minorEastAsia"/>
                <w:color w:val="000000"/>
                <w:sz w:val="18"/>
                <w:szCs w:val="18"/>
              </w:rPr>
            </w:pPr>
            <w:r w:rsidRPr="005C694B">
              <w:rPr>
                <w:rFonts w:asciiTheme="minorEastAsia" w:hAnsiTheme="minorEastAsia" w:hint="eastAsia"/>
                <w:color w:val="000000"/>
                <w:sz w:val="18"/>
                <w:szCs w:val="18"/>
              </w:rPr>
              <w:t>陈晓雷、周钱钱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56B4" w:rsidRDefault="00F94A5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94A52">
              <w:rPr>
                <w:rFonts w:asciiTheme="minorEastAsia" w:hAnsiTheme="minorEastAsia" w:cs="Times New Roman" w:hint="eastAsia"/>
                <w:szCs w:val="21"/>
              </w:rPr>
              <w:t>赵海明</w:t>
            </w:r>
          </w:p>
        </w:tc>
      </w:tr>
      <w:tr w:rsidR="00F256B4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C694B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2022.12.12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5C694B">
            <w:pPr>
              <w:spacing w:line="360" w:lineRule="exact"/>
              <w:rPr>
                <w:rFonts w:asciiTheme="minorEastAsia" w:hAnsiTheme="minorEastAsia" w:cs="Times New Roman"/>
                <w:color w:val="000000" w:themeColor="text1"/>
                <w:szCs w:val="21"/>
              </w:rPr>
            </w:pPr>
            <w:r w:rsidRPr="005C694B">
              <w:rPr>
                <w:rFonts w:asciiTheme="minorEastAsia" w:hAnsiTheme="minorEastAsia" w:cs="Times New Roman" w:hint="eastAsia"/>
                <w:color w:val="000000" w:themeColor="text1"/>
                <w:szCs w:val="21"/>
              </w:rPr>
              <w:t>陈晓雷、徐雷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94A52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 w:rsidRPr="00F94A52">
              <w:rPr>
                <w:rFonts w:asciiTheme="minorEastAsia" w:hAnsiTheme="minorEastAsia" w:cs="Times New Roman" w:hint="eastAsia"/>
                <w:szCs w:val="21"/>
              </w:rPr>
              <w:t>赵海明</w:t>
            </w:r>
          </w:p>
        </w:tc>
      </w:tr>
      <w:tr w:rsidR="00F256B4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3E6745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 w:hint="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EA064D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  <w:r>
              <w:rPr>
                <w:rFonts w:asciiTheme="minorEastAsia" w:hAnsiTheme="minorEastAsia" w:cs="Times New Roman"/>
                <w:noProof/>
                <w:szCs w:val="21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412750</wp:posOffset>
                  </wp:positionH>
                  <wp:positionV relativeFrom="paragraph">
                    <wp:posOffset>1905</wp:posOffset>
                  </wp:positionV>
                  <wp:extent cx="1736090" cy="1923415"/>
                  <wp:effectExtent l="19050" t="0" r="0" b="0"/>
                  <wp:wrapNone/>
                  <wp:docPr id="2" name="图片 2" descr="F:\扫描\2022年照片\JC221501\QQ图片202212121419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扫描\2022年照片\JC221501\QQ图片202212121419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b="13546"/>
                          <a:stretch/>
                        </pic:blipFill>
                        <pic:spPr bwMode="auto">
                          <a:xfrm>
                            <a:off x="0" y="0"/>
                            <a:ext cx="1736090" cy="1923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  <w:p w:rsidR="00F256B4" w:rsidRDefault="00F256B4">
            <w:pPr>
              <w:spacing w:line="360" w:lineRule="exact"/>
              <w:jc w:val="center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:rsidR="00F256B4" w:rsidRDefault="00F256B4">
      <w:pPr>
        <w:widowControl/>
        <w:jc w:val="left"/>
        <w:rPr>
          <w:rFonts w:asciiTheme="minorEastAsia" w:hAnsiTheme="minorEastAsia"/>
        </w:rPr>
      </w:pPr>
    </w:p>
    <w:sectPr w:rsidR="00F256B4" w:rsidSect="00F25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3159" w:rsidRDefault="001D3159" w:rsidP="004264CB">
      <w:r>
        <w:separator/>
      </w:r>
    </w:p>
  </w:endnote>
  <w:endnote w:type="continuationSeparator" w:id="0">
    <w:p w:rsidR="001D3159" w:rsidRDefault="001D3159" w:rsidP="004264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3159" w:rsidRDefault="001D3159" w:rsidP="004264CB">
      <w:r>
        <w:separator/>
      </w:r>
    </w:p>
  </w:footnote>
  <w:footnote w:type="continuationSeparator" w:id="0">
    <w:p w:rsidR="001D3159" w:rsidRDefault="001D3159" w:rsidP="004264C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ZjMTdlMDVlNTg2MTM0ZmE3ZTQ4YzkwZTU5ZGMxOTQ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1D3159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E6745"/>
    <w:rsid w:val="003F7C0A"/>
    <w:rsid w:val="00403796"/>
    <w:rsid w:val="004207FC"/>
    <w:rsid w:val="004264CB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C694B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33B9A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A064D"/>
    <w:rsid w:val="00EC62F7"/>
    <w:rsid w:val="00EC658B"/>
    <w:rsid w:val="00EE3D64"/>
    <w:rsid w:val="00F256B4"/>
    <w:rsid w:val="00F27EB9"/>
    <w:rsid w:val="00F4237A"/>
    <w:rsid w:val="00F741CC"/>
    <w:rsid w:val="00F86064"/>
    <w:rsid w:val="00F94A52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 fillcolor="white">
      <v:fill color="whit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iPriority="0" w:unhideWhenUsed="0" w:qFormat="1"/>
    <w:lsdException w:name="header" w:semiHidden="0"/>
    <w:lsdException w:name="footer" w:semiHidden="0"/>
    <w:lsdException w:name="caption" w:semiHidden="0" w:uiPriority="35" w:unhideWhenUsed="0" w:qFormat="1"/>
    <w:lsdException w:name="page number" w:semiHidden="0" w:uiPriority="0" w:unhideWhenUsed="0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6B4"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Char"/>
    <w:unhideWhenUsed/>
    <w:qFormat/>
    <w:rsid w:val="00F256B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Char"/>
    <w:qFormat/>
    <w:rsid w:val="00F256B4"/>
    <w:pPr>
      <w:ind w:firstLineChars="200" w:firstLine="420"/>
    </w:pPr>
    <w:rPr>
      <w:rFonts w:eastAsia="宋体"/>
    </w:rPr>
  </w:style>
  <w:style w:type="paragraph" w:styleId="a4">
    <w:name w:val="caption"/>
    <w:basedOn w:val="a"/>
    <w:next w:val="a"/>
    <w:uiPriority w:val="35"/>
    <w:qFormat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5">
    <w:name w:val="Plain Text"/>
    <w:basedOn w:val="a"/>
    <w:link w:val="Char0"/>
    <w:qFormat/>
    <w:rsid w:val="00F256B4"/>
    <w:rPr>
      <w:rFonts w:ascii="宋体" w:eastAsia="宋体" w:hAnsi="Courier New" w:cs="Times New Roman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F256B4"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rsid w:val="00F256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rsid w:val="00F256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rsid w:val="00F256B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a">
    <w:name w:val="Table Grid"/>
    <w:basedOn w:val="a1"/>
    <w:qFormat/>
    <w:rsid w:val="00F256B4"/>
    <w:pPr>
      <w:widowControl w:val="0"/>
      <w:jc w:val="both"/>
    </w:pPr>
    <w:rPr>
      <w:rFonts w:ascii="Times New Roman" w:eastAsia="宋体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rsid w:val="00F256B4"/>
  </w:style>
  <w:style w:type="character" w:customStyle="1" w:styleId="Char3">
    <w:name w:val="页眉 Char"/>
    <w:basedOn w:val="a0"/>
    <w:link w:val="a8"/>
    <w:uiPriority w:val="99"/>
    <w:rsid w:val="00F256B4"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sid w:val="00F256B4"/>
    <w:rPr>
      <w:sz w:val="18"/>
      <w:szCs w:val="18"/>
    </w:rPr>
  </w:style>
  <w:style w:type="paragraph" w:customStyle="1" w:styleId="CharCharChar">
    <w:name w:val="Char Char Char"/>
    <w:basedOn w:val="a"/>
    <w:rsid w:val="00F256B4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rsid w:val="00F256B4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Char0">
    <w:name w:val="纯文本 Char"/>
    <w:basedOn w:val="a0"/>
    <w:link w:val="a5"/>
    <w:qFormat/>
    <w:rsid w:val="00F256B4"/>
    <w:rPr>
      <w:rFonts w:ascii="宋体" w:eastAsia="宋体" w:hAnsi="Courier New" w:cs="Times New Roman"/>
      <w:szCs w:val="20"/>
    </w:rPr>
  </w:style>
  <w:style w:type="character" w:customStyle="1" w:styleId="Char">
    <w:name w:val="正文缩进 Char"/>
    <w:link w:val="a3"/>
    <w:qFormat/>
    <w:rsid w:val="00F256B4"/>
    <w:rPr>
      <w:rFonts w:eastAsia="宋体"/>
    </w:rPr>
  </w:style>
  <w:style w:type="paragraph" w:styleId="ac">
    <w:name w:val="List Paragraph"/>
    <w:basedOn w:val="a"/>
    <w:uiPriority w:val="34"/>
    <w:qFormat/>
    <w:rsid w:val="00F256B4"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d"/>
    <w:qFormat/>
    <w:locked/>
    <w:rsid w:val="00F256B4"/>
    <w:rPr>
      <w:rFonts w:ascii="宋体"/>
      <w:sz w:val="22"/>
    </w:rPr>
  </w:style>
  <w:style w:type="paragraph" w:customStyle="1" w:styleId="ad">
    <w:name w:val="段"/>
    <w:link w:val="CharChar"/>
    <w:qFormat/>
    <w:rsid w:val="00F256B4"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/>
      <w:kern w:val="2"/>
      <w:sz w:val="22"/>
      <w:szCs w:val="22"/>
    </w:rPr>
  </w:style>
  <w:style w:type="character" w:customStyle="1" w:styleId="Char1">
    <w:name w:val="批注框文本 Char"/>
    <w:basedOn w:val="a0"/>
    <w:link w:val="a6"/>
    <w:uiPriority w:val="99"/>
    <w:semiHidden/>
    <w:rsid w:val="00F256B4"/>
    <w:rPr>
      <w:sz w:val="18"/>
      <w:szCs w:val="18"/>
    </w:rPr>
  </w:style>
  <w:style w:type="paragraph" w:customStyle="1" w:styleId="ae">
    <w:name w:val="排版正文"/>
    <w:link w:val="Char4"/>
    <w:rsid w:val="00F256B4"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4">
    <w:name w:val="排版正文 Char"/>
    <w:link w:val="ae"/>
    <w:rsid w:val="00F256B4"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Char">
    <w:name w:val="标题 2 Char"/>
    <w:basedOn w:val="a0"/>
    <w:link w:val="2"/>
    <w:rsid w:val="00F256B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142DFC-F7E1-49C9-973E-AF0BA6A1E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228</Characters>
  <Application>Microsoft Office Word</Application>
  <DocSecurity>0</DocSecurity>
  <Lines>1</Lines>
  <Paragraphs>1</Paragraphs>
  <ScaleCrop>false</ScaleCrop>
  <Company>CHINA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Administrator</cp:lastModifiedBy>
  <cp:revision>6</cp:revision>
  <dcterms:created xsi:type="dcterms:W3CDTF">2022-10-18T06:09:00Z</dcterms:created>
  <dcterms:modified xsi:type="dcterms:W3CDTF">2023-05-10T03:02:00Z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6807C26846AE4151A585DA0B88CE3B1A</vt:lpwstr>
  </property>
</Properties>
</file>