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宁波加凯汽车部件有限公司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余姚市肖东工业园区凤元路37号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田亚平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宁波加凯汽车部件有限公司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冯建翔、汪鹏利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2022/6/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6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李丹霞、纪燕平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田亚平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2022/6/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  <w:t>冯建翔、汪鹏利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田亚平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961390</wp:posOffset>
                  </wp:positionH>
                  <wp:positionV relativeFrom="paragraph">
                    <wp:posOffset>83820</wp:posOffset>
                  </wp:positionV>
                  <wp:extent cx="1733550" cy="2311400"/>
                  <wp:effectExtent l="0" t="0" r="3810" b="5080"/>
                  <wp:wrapNone/>
                  <wp:docPr id="1" name="图片 1" descr="微信图片_20220621073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062107383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231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DRkOTAwMTBlYTVhYzI1OWM1MjY0Nzk5OTVmZ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2423085"/>
    <w:rsid w:val="0AC0126F"/>
    <w:rsid w:val="241B5F19"/>
    <w:rsid w:val="573E628F"/>
    <w:rsid w:val="7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193</Words>
  <Characters>210</Characters>
  <Lines>2</Lines>
  <Paragraphs>1</Paragraphs>
  <TotalTime>1</TotalTime>
  <ScaleCrop>false</ScaleCrop>
  <LinksUpToDate>false</LinksUpToDate>
  <CharactersWithSpaces>210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轩辕屠道</cp:lastModifiedBy>
  <dcterms:modified xsi:type="dcterms:W3CDTF">2022-10-18T10:29:21Z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26CCD2CAB686448A84B70BA4254AD7E3</vt:lpwstr>
  </property>
</Properties>
</file>